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Superman The Movie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Adapted by Simon Law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222222"/>
          <w:sz w:val="24"/>
          <w:szCs w:val="24"/>
          <w:highlight w:val="white"/>
          <w:rtl w:val="0"/>
        </w:rPr>
        <w:t xml:space="preserve">The origin story of Superman relates that he was born Kal-El on the planet Krypton, before being rocketed to Earth as an infant by his scientist father Jor-El, moments before Krypton's destruction.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JOR-EL: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 xml:space="preserve">This is no fantasy. </w:t>
      </w:r>
    </w:p>
    <w:p w:rsidR="00000000" w:rsidDel="00000000" w:rsidP="00000000" w:rsidRDefault="00000000" w:rsidRPr="00000000" w14:paraId="0000000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careless product of a wild imagination. We are not dealing here with </w:t>
      </w:r>
    </w:p>
    <w:p w:rsidR="00000000" w:rsidDel="00000000" w:rsidP="00000000" w:rsidRDefault="00000000" w:rsidRPr="00000000" w14:paraId="0000000A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idle supposition ...... no, gentlemen. The indictment I have brought you </w:t>
      </w:r>
    </w:p>
    <w:p w:rsidR="00000000" w:rsidDel="00000000" w:rsidP="00000000" w:rsidRDefault="00000000" w:rsidRPr="00000000" w14:paraId="0000000B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day, the specific charges listed therein against these individuals, </w:t>
      </w:r>
    </w:p>
    <w:p w:rsidR="00000000" w:rsidDel="00000000" w:rsidP="00000000" w:rsidRDefault="00000000" w:rsidRPr="00000000" w14:paraId="0000000C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their acts of treason and ultimate aim of sedition. </w:t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These are matters of undeniable fact! </w:t>
      </w:r>
    </w:p>
    <w:p w:rsidR="00000000" w:rsidDel="00000000" w:rsidP="00000000" w:rsidRDefault="00000000" w:rsidRPr="00000000" w14:paraId="0000000F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this mindless aberration whose only means of expression are </w:t>
      </w:r>
    </w:p>
    <w:p w:rsidR="00000000" w:rsidDel="00000000" w:rsidP="00000000" w:rsidRDefault="00000000" w:rsidRPr="00000000" w14:paraId="00000011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wanton violence and destruction... </w:t>
      </w:r>
    </w:p>
    <w:p w:rsidR="00000000" w:rsidDel="00000000" w:rsidP="00000000" w:rsidRDefault="00000000" w:rsidRPr="00000000" w14:paraId="00000012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woman, URSA, whose perversions and unreasoning hatred of </w:t>
      </w:r>
    </w:p>
    <w:p w:rsidR="00000000" w:rsidDel="00000000" w:rsidP="00000000" w:rsidRDefault="00000000" w:rsidRPr="00000000" w14:paraId="00000014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men have finally threatened even the male children on our planet... </w:t>
      </w:r>
    </w:p>
    <w:p w:rsidR="00000000" w:rsidDel="00000000" w:rsidP="00000000" w:rsidRDefault="00000000" w:rsidRPr="00000000" w14:paraId="00000015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finally on General Zod - Once trusted by this Council, charged with </w:t>
      </w:r>
    </w:p>
    <w:p w:rsidR="00000000" w:rsidDel="00000000" w:rsidP="00000000" w:rsidRDefault="00000000" w:rsidRPr="00000000" w14:paraId="00000017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maintaining the defenses of the planet Krypton itself - the chief </w:t>
      </w:r>
    </w:p>
    <w:p w:rsidR="00000000" w:rsidDel="00000000" w:rsidP="00000000" w:rsidRDefault="00000000" w:rsidRPr="00000000" w14:paraId="00000018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architect of this intended revolution, the author of this insidious plot to </w:t>
      </w:r>
    </w:p>
    <w:p w:rsidR="00000000" w:rsidDel="00000000" w:rsidP="00000000" w:rsidRDefault="00000000" w:rsidRPr="00000000" w14:paraId="00000019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establish a new order among us - with himself as absolute ruler. </w:t>
      </w:r>
    </w:p>
    <w:p w:rsidR="00000000" w:rsidDel="00000000" w:rsidP="00000000" w:rsidRDefault="00000000" w:rsidRPr="00000000" w14:paraId="0000001A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have listened to the evidence. The decision of the Council will now </w:t>
      </w:r>
    </w:p>
    <w:p w:rsidR="00000000" w:rsidDel="00000000" w:rsidP="00000000" w:rsidRDefault="00000000" w:rsidRPr="00000000" w14:paraId="0000001C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 heard. </w:t>
      </w:r>
    </w:p>
    <w:p w:rsidR="00000000" w:rsidDel="00000000" w:rsidP="00000000" w:rsidRDefault="00000000" w:rsidRPr="00000000" w14:paraId="0000001D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(Guilty), (Guilty), (Guilty) </w:t>
      </w:r>
    </w:p>
    <w:p w:rsidR="00000000" w:rsidDel="00000000" w:rsidP="00000000" w:rsidRDefault="00000000" w:rsidRPr="00000000" w14:paraId="0000001F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know the vote must be unanimous. It has therefore now become my </w:t>
      </w:r>
    </w:p>
    <w:p w:rsidR="00000000" w:rsidDel="00000000" w:rsidP="00000000" w:rsidRDefault="00000000" w:rsidRPr="00000000" w14:paraId="00000021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Duty to make the final decision. I alone will condemn you. And I alone </w:t>
      </w:r>
    </w:p>
    <w:p w:rsidR="00000000" w:rsidDel="00000000" w:rsidP="00000000" w:rsidRDefault="00000000" w:rsidRPr="00000000" w14:paraId="00000022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will be held responsible. </w:t>
      </w:r>
    </w:p>
    <w:p w:rsidR="00000000" w:rsidDel="00000000" w:rsidP="00000000" w:rsidRDefault="00000000" w:rsidRPr="00000000" w14:paraId="00000023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72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(JOR-EL hesitates briefly, then suddenly turns away – his electric </w:t>
      </w:r>
    </w:p>
    <w:p w:rsidR="00000000" w:rsidDel="00000000" w:rsidP="00000000" w:rsidRDefault="00000000" w:rsidRPr="00000000" w14:paraId="00000025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white aura extinguishing itself.)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72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(Later)</w:t>
      </w:r>
    </w:p>
    <w:p w:rsidR="00000000" w:rsidDel="00000000" w:rsidP="00000000" w:rsidRDefault="00000000" w:rsidRPr="00000000" w14:paraId="00000028">
      <w:pPr>
        <w:pageBreakBefore w:val="0"/>
        <w:ind w:left="72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realise that the Council has already evaluated my theory. </w:t>
      </w:r>
    </w:p>
    <w:p w:rsidR="00000000" w:rsidDel="00000000" w:rsidP="00000000" w:rsidRDefault="00000000" w:rsidRPr="00000000" w14:paraId="0000002A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My friends, you know me to be neither rash nor impulsive. I am not given to wild, unsupported statements. I tell you we must evacuate this planet immediately! This planet will explode within thirty days! Sooner perhaps! </w:t>
      </w:r>
    </w:p>
    <w:p w:rsidR="00000000" w:rsidDel="00000000" w:rsidP="00000000" w:rsidRDefault="00000000" w:rsidRPr="00000000" w14:paraId="0000002B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(In response)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would accuse me of insurrection? Has it now become a crime to cherish life? </w:t>
      </w:r>
    </w:p>
    <w:p w:rsidR="00000000" w:rsidDel="00000000" w:rsidP="00000000" w:rsidRDefault="00000000" w:rsidRPr="00000000" w14:paraId="0000002D">
      <w:pPr>
        <w:pageBreakBefore w:val="0"/>
        <w:ind w:left="0" w:firstLine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JOR-EL: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(Long pause)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 will remain silent. Neither my wife nor I will attempt to </w:t>
      </w:r>
    </w:p>
    <w:p w:rsidR="00000000" w:rsidDel="00000000" w:rsidP="00000000" w:rsidRDefault="00000000" w:rsidRPr="00000000" w14:paraId="0000002F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 Krypton.</w:t>
      </w:r>
    </w:p>
    <w:p w:rsidR="00000000" w:rsidDel="00000000" w:rsidP="00000000" w:rsidRDefault="00000000" w:rsidRPr="00000000" w14:paraId="00000030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left="144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(Later)</w:t>
      </w:r>
    </w:p>
    <w:p w:rsidR="00000000" w:rsidDel="00000000" w:rsidP="00000000" w:rsidRDefault="00000000" w:rsidRPr="00000000" w14:paraId="00000032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(In a sad whisper to Kal-El)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You will travel far, my little Kal-El. </w:t>
      </w:r>
    </w:p>
    <w:p w:rsidR="00000000" w:rsidDel="00000000" w:rsidP="00000000" w:rsidRDefault="00000000" w:rsidRPr="00000000" w14:paraId="00000034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I will never leave you. </w:t>
      </w:r>
    </w:p>
    <w:p w:rsidR="00000000" w:rsidDel="00000000" w:rsidP="00000000" w:rsidRDefault="00000000" w:rsidRPr="00000000" w14:paraId="00000035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Even in the face of my death the richness of my life shall be yours. All that I have learned, everything I feel, all of this and more I have bequeathed to you my son. </w:t>
      </w:r>
    </w:p>
    <w:p w:rsidR="00000000" w:rsidDel="00000000" w:rsidP="00000000" w:rsidRDefault="00000000" w:rsidRPr="00000000" w14:paraId="00000037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shall carry me inside you all your days. You will make my strength your own, see my life through your eyes, as your life will be seen through mine. </w:t>
      </w:r>
    </w:p>
    <w:p w:rsidR="00000000" w:rsidDel="00000000" w:rsidP="00000000" w:rsidRDefault="00000000" w:rsidRPr="00000000" w14:paraId="00000039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son becomes the father the father becomes the son. This is all that I can send with you, Kal-El. And not near so rich a gift as that your mother sends along. </w:t>
      </w:r>
    </w:p>
    <w:p w:rsidR="00000000" w:rsidDel="00000000" w:rsidP="00000000" w:rsidRDefault="00000000" w:rsidRPr="00000000" w14:paraId="0000003B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Her ... love. </w:t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ageBreakBefore w:val="0"/>
      <w:jc w:val="center"/>
      <w:rPr>
        <w:rFonts w:ascii="Georgia" w:cs="Georgia" w:eastAsia="Georgia" w:hAnsi="Georgia"/>
        <w:sz w:val="24"/>
        <w:szCs w:val="24"/>
      </w:rPr>
    </w:pPr>
    <w:r w:rsidDel="00000000" w:rsidR="00000000" w:rsidRPr="00000000">
      <w:rPr>
        <w:rFonts w:ascii="Georgia" w:cs="Georgia" w:eastAsia="Georgia" w:hAnsi="Georgia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